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DB" w:rsidRPr="00F05FDB" w:rsidRDefault="00F05FDB" w:rsidP="00F05FDB">
      <w:pPr>
        <w:spacing w:before="100" w:beforeAutospacing="1" w:after="240" w:line="312" w:lineRule="atLeast"/>
        <w:jc w:val="center"/>
        <w:rPr>
          <w:rFonts w:ascii="Open Sans" w:eastAsia="Times New Roman" w:hAnsi="Open Sans" w:cs="Arial"/>
          <w:b/>
          <w:bCs/>
          <w:color w:val="FB0303"/>
          <w:sz w:val="56"/>
          <w:szCs w:val="56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56"/>
          <w:szCs w:val="56"/>
          <w:lang w:eastAsia="ru-RU"/>
        </w:rPr>
        <w:t>Электронные газеты и журналы</w:t>
      </w:r>
    </w:p>
    <w:p w:rsidR="00F05FDB" w:rsidRPr="00F05FDB" w:rsidRDefault="00F05FDB" w:rsidP="00F05FDB">
      <w:pPr>
        <w:numPr>
          <w:ilvl w:val="0"/>
          <w:numId w:val="1"/>
        </w:numPr>
        <w:spacing w:before="100" w:beforeAutospacing="1" w:after="240" w:line="312" w:lineRule="atLeast"/>
        <w:rPr>
          <w:rFonts w:ascii="Open Sans" w:eastAsia="Times New Roman" w:hAnsi="Open Sans" w:cs="Arial"/>
          <w:color w:val="848282"/>
          <w:sz w:val="21"/>
          <w:szCs w:val="21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«Веселые картинки»</w:t>
      </w:r>
      <w:r w:rsidRPr="00F05FDB">
        <w:rPr>
          <w:rFonts w:ascii="Open Sans" w:eastAsia="Times New Roman" w:hAnsi="Open Sans" w:cs="Arial"/>
          <w:b/>
          <w:bCs/>
          <w:color w:val="FB0303"/>
          <w:sz w:val="21"/>
          <w:szCs w:val="21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— детский юмористический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журнал. Рассчитан на детей от 4 до 10 лет. Журнал включает стихи и рассказы,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настольные игры,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комиксы,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ребусы,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шутки,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загадки.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http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://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www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merrypictures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ru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/</w:t>
      </w:r>
    </w:p>
    <w:p w:rsidR="00F05FDB" w:rsidRPr="00F05FDB" w:rsidRDefault="00F05FDB" w:rsidP="00F05FDB">
      <w:pPr>
        <w:numPr>
          <w:ilvl w:val="0"/>
          <w:numId w:val="1"/>
        </w:numPr>
        <w:spacing w:before="100" w:beforeAutospacing="1" w:after="240" w:line="312" w:lineRule="atLeast"/>
        <w:rPr>
          <w:rFonts w:ascii="Open Sans" w:eastAsia="Times New Roman" w:hAnsi="Open Sans" w:cs="Arial"/>
          <w:color w:val="848282"/>
          <w:sz w:val="21"/>
          <w:szCs w:val="21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«Вести образования».</w:t>
      </w: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Газета «Вести образования» предназначена, в первую очередь, для руководителей и сотрудников управлений и министерств образования, как федеральных, так и региональных, а также для директоров школ и учителей, для родителей и учеников. Образовательная политика, управление развитием образования, экспериментальная педагогика, философия образования, методология образования.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http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://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edunews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eurekanet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ru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vesti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welcome</w:t>
      </w:r>
    </w:p>
    <w:p w:rsidR="00F05FDB" w:rsidRPr="00F05FDB" w:rsidRDefault="00F05FDB" w:rsidP="00F05FDB">
      <w:pPr>
        <w:numPr>
          <w:ilvl w:val="0"/>
          <w:numId w:val="1"/>
        </w:numPr>
        <w:spacing w:before="100" w:beforeAutospacing="1" w:after="240" w:line="312" w:lineRule="atLeast"/>
        <w:rPr>
          <w:rFonts w:ascii="Open Sans" w:eastAsia="Times New Roman" w:hAnsi="Open Sans" w:cs="Arial"/>
          <w:color w:val="848282"/>
          <w:sz w:val="21"/>
          <w:szCs w:val="21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Вопросы информатизации образования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 Научно-практический электронный альманах.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Альманах имеет устойчивую целевую аудиторию с постоянной обратной связью. Ее основу составляют учителя и администраторы школы, методисты, учащиеся, а также студенты и преподаватели вузов. Авторами альманаха на сегодня являются более 300 работников образования из Москвы, С-Петербурга, Воронежа, Н.Новгорода, Пскова, Магнитогорска, Новосибирска, Красноярска, а также Карелии, Эвенкии, Казахстана, Украины и др.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http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://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npstoik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ru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vio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inside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php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?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ind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=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about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#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top</w:t>
      </w:r>
    </w:p>
    <w:p w:rsidR="00F05FDB" w:rsidRPr="00F05FDB" w:rsidRDefault="00F05FDB" w:rsidP="00F05FDB">
      <w:pPr>
        <w:numPr>
          <w:ilvl w:val="0"/>
          <w:numId w:val="1"/>
        </w:numPr>
        <w:spacing w:before="100" w:beforeAutospacing="1" w:after="240" w:line="312" w:lineRule="atLeast"/>
        <w:rPr>
          <w:rFonts w:ascii="Open Sans" w:eastAsia="Times New Roman" w:hAnsi="Open Sans" w:cs="Arial"/>
          <w:color w:val="848282"/>
          <w:sz w:val="21"/>
          <w:szCs w:val="21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«Горст»</w:t>
      </w: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- литературный журнал,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 xml:space="preserve"> представляющий собой сборник современной поэзии и прозы. Журналпризван способствовать авторам художественной литературы в поиске читательской аудитории, а также знакомству читателей с современной литературой.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http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://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www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gorst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net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ru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/</w:t>
      </w:r>
    </w:p>
    <w:p w:rsidR="00F05FDB" w:rsidRPr="00F05FDB" w:rsidRDefault="00F05FDB" w:rsidP="00F05FDB">
      <w:pPr>
        <w:numPr>
          <w:ilvl w:val="0"/>
          <w:numId w:val="1"/>
        </w:numPr>
        <w:spacing w:before="100" w:beforeAutospacing="1" w:after="240" w:line="312" w:lineRule="atLeast"/>
        <w:rPr>
          <w:rFonts w:ascii="Open Sans" w:eastAsia="Times New Roman" w:hAnsi="Open Sans" w:cs="Arial"/>
          <w:color w:val="848282"/>
          <w:sz w:val="21"/>
          <w:szCs w:val="21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«Директор школы»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 xml:space="preserve"> -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первое профессиональное издание для руководителей общеобразовательных учреждений. Издается с 1993 года. Главной темой является управление в образовании. Цель журнала — поддержать директоров школ как управленцев, лидеров, наставников и просто людей, глубоко неравнодушных к своей профессии.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http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://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www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direktor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ru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/</w:t>
      </w:r>
    </w:p>
    <w:p w:rsidR="00F05FDB" w:rsidRPr="00F05FDB" w:rsidRDefault="00F05FDB" w:rsidP="00F05FDB">
      <w:pPr>
        <w:numPr>
          <w:ilvl w:val="0"/>
          <w:numId w:val="1"/>
        </w:numPr>
        <w:spacing w:before="100" w:beforeAutospacing="1" w:after="240" w:line="312" w:lineRule="atLeast"/>
        <w:rPr>
          <w:rFonts w:ascii="Open Sans" w:eastAsia="Times New Roman" w:hAnsi="Open Sans" w:cs="Arial"/>
          <w:color w:val="848282"/>
          <w:sz w:val="21"/>
          <w:szCs w:val="21"/>
          <w:lang w:val="en"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Журнал «Университетская книга»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 xml:space="preserve">выходит ежемесячно с 1996 г. Освещает проблемы создания, издания и распространения учебной, научной и справочной литературы для высших и других профессиональных учебных заведений и научных учреждений. 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Электронная версия журнала – http://www.ubook.ru/magazine-hot.html</w:t>
      </w:r>
    </w:p>
    <w:p w:rsidR="00F05FDB" w:rsidRPr="00F05FDB" w:rsidRDefault="00F05FDB" w:rsidP="00F05FDB">
      <w:pPr>
        <w:numPr>
          <w:ilvl w:val="0"/>
          <w:numId w:val="1"/>
        </w:numPr>
        <w:spacing w:before="100" w:beforeAutospacing="1" w:after="240" w:line="312" w:lineRule="atLeast"/>
        <w:rPr>
          <w:rFonts w:ascii="Open Sans" w:eastAsia="Times New Roman" w:hAnsi="Open Sans" w:cs="Arial"/>
          <w:color w:val="848282"/>
          <w:sz w:val="21"/>
          <w:szCs w:val="21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Журнальный зал (ЖЗ)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является некоммерческим литературным интернет-проектом, представляющим деятельность русских толстых литературно-художественных и гуманитарных журналов, выходящих в России и за рубежом.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http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://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magazines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russ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ru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about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/</w:t>
      </w:r>
    </w:p>
    <w:p w:rsidR="00F05FDB" w:rsidRPr="00F05FDB" w:rsidRDefault="00F05FDB" w:rsidP="00F05FDB">
      <w:pPr>
        <w:numPr>
          <w:ilvl w:val="0"/>
          <w:numId w:val="1"/>
        </w:numPr>
        <w:spacing w:before="100" w:beforeAutospacing="1" w:after="240" w:line="312" w:lineRule="atLeast"/>
        <w:rPr>
          <w:rFonts w:ascii="Open Sans" w:eastAsia="Times New Roman" w:hAnsi="Open Sans" w:cs="Arial"/>
          <w:color w:val="848282"/>
          <w:sz w:val="21"/>
          <w:szCs w:val="21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«Знание. Понимание. Умение»</w:t>
      </w: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-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 xml:space="preserve"> информационный гуманитарный портал. Публикует научные статьи, материалы конференций, симпозиумов, «круглых столов», дискуссии по актуальным научным темам, информацию о научных мероприятиях, материалы научно-методического характера, рецензии, отчеты об исследованиях, переводы трудов зарубежных авторов и другие научные работы.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http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://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www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zpu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-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journal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ru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/</w:t>
      </w:r>
    </w:p>
    <w:p w:rsidR="00F05FDB" w:rsidRPr="00F05FDB" w:rsidRDefault="00F05FDB" w:rsidP="00F05FDB">
      <w:pPr>
        <w:numPr>
          <w:ilvl w:val="0"/>
          <w:numId w:val="1"/>
        </w:numPr>
        <w:spacing w:before="100" w:beforeAutospacing="1" w:after="240" w:line="312" w:lineRule="atLeast"/>
        <w:rPr>
          <w:rFonts w:ascii="Open Sans" w:eastAsia="Times New Roman" w:hAnsi="Open Sans" w:cs="Arial"/>
          <w:color w:val="848282"/>
          <w:sz w:val="21"/>
          <w:szCs w:val="21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lastRenderedPageBreak/>
        <w:t>«Костер»</w:t>
      </w: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- ежемесячный литературно-художественный журнал для школьников. Журнал «Костер» предназначен для ребят 9-14 лет. Сегодняшний «Костер» — это полезное и увлекательное издание, интересное и детям, и их родителям. Цель журнала — привить детям вкус и любовь к художественной литературе, к творческому познанию мира вокруг нас.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http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://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www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kostyor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ru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redakcia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html</w:t>
      </w:r>
    </w:p>
    <w:p w:rsidR="00F05FDB" w:rsidRPr="00F05FDB" w:rsidRDefault="00F05FDB" w:rsidP="00F05FDB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Open Sans" w:eastAsia="Times New Roman" w:hAnsi="Open Sans" w:cs="Arial"/>
          <w:color w:val="848282"/>
          <w:sz w:val="21"/>
          <w:szCs w:val="21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«Литературное радио»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— первый радиопроект, в центре внимания которого находится современная русская литература. Целью Литературного радио является популяризация и информационная поддержка современной русскоязычной поэзии и прозы.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http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://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litradio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ru</w:t>
      </w:r>
    </w:p>
    <w:p w:rsidR="00F05FDB" w:rsidRPr="00F05FDB" w:rsidRDefault="00F05FDB" w:rsidP="00F05FDB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Open Sans" w:eastAsia="Times New Roman" w:hAnsi="Open Sans" w:cs="Arial"/>
          <w:color w:val="848282"/>
          <w:sz w:val="21"/>
          <w:szCs w:val="21"/>
          <w:lang w:eastAsia="ru-RU"/>
        </w:rPr>
      </w:pPr>
    </w:p>
    <w:p w:rsidR="00F05FDB" w:rsidRPr="00F05FDB" w:rsidRDefault="00F05FDB" w:rsidP="00F05FDB">
      <w:pPr>
        <w:numPr>
          <w:ilvl w:val="0"/>
          <w:numId w:val="1"/>
        </w:numPr>
        <w:spacing w:before="100" w:beforeAutospacing="1" w:after="240" w:line="312" w:lineRule="atLeast"/>
        <w:rPr>
          <w:rFonts w:ascii="Open Sans" w:eastAsia="Times New Roman" w:hAnsi="Open Sans" w:cs="Arial"/>
          <w:color w:val="848282"/>
          <w:sz w:val="21"/>
          <w:szCs w:val="21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«Литературная учёба»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— литературно-критический журнал, основанный в 1930 году. Основатель и первый главный редактор — М. Горький. Выходит шесть раз в год.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http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://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lych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ru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/</w:t>
      </w:r>
    </w:p>
    <w:p w:rsidR="00F05FDB" w:rsidRPr="00F05FDB" w:rsidRDefault="00F05FDB" w:rsidP="00F05FDB">
      <w:pPr>
        <w:numPr>
          <w:ilvl w:val="0"/>
          <w:numId w:val="1"/>
        </w:numPr>
        <w:spacing w:before="100" w:beforeAutospacing="1" w:after="240" w:line="312" w:lineRule="atLeast"/>
        <w:rPr>
          <w:rFonts w:ascii="Open Sans" w:eastAsia="Times New Roman" w:hAnsi="Open Sans" w:cs="Arial"/>
          <w:color w:val="848282"/>
          <w:sz w:val="21"/>
          <w:szCs w:val="21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«Мурзилка»</w:t>
      </w: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- популярный детский литературно-художественный журнал. Издаётся с мая 1924 года и адресован детям от 6 до 12 лет.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http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://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www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murzilka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org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/</w:t>
      </w:r>
    </w:p>
    <w:p w:rsidR="00F05FDB" w:rsidRPr="00F05FDB" w:rsidRDefault="00F05FDB" w:rsidP="00F05FDB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Open Sans" w:eastAsia="Times New Roman" w:hAnsi="Open Sans" w:cs="Arial"/>
          <w:color w:val="848282"/>
          <w:sz w:val="21"/>
          <w:szCs w:val="21"/>
          <w:lang w:val="en"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ОБЩЕЛИТ.</w:t>
      </w: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 xml:space="preserve">Международная русскоязычная литературная сеть: поэзия, проза, критика, литературоведение. 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Стихи. </w:t>
      </w:r>
    </w:p>
    <w:p w:rsidR="00F05FDB" w:rsidRPr="00F05FDB" w:rsidRDefault="00F05FDB" w:rsidP="00F05FDB">
      <w:pPr>
        <w:spacing w:after="0" w:line="312" w:lineRule="atLeast"/>
        <w:rPr>
          <w:rFonts w:ascii="Open Sans" w:eastAsia="Times New Roman" w:hAnsi="Open Sans" w:cs="Arial"/>
          <w:color w:val="848282"/>
          <w:sz w:val="21"/>
          <w:szCs w:val="21"/>
          <w:lang w:val="en" w:eastAsia="ru-RU"/>
        </w:rPr>
      </w:pP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http://www.obshelit.ru/</w:t>
      </w:r>
    </w:p>
    <w:p w:rsidR="00F05FDB" w:rsidRPr="00F05FDB" w:rsidRDefault="00F05FDB" w:rsidP="00F05FDB">
      <w:pPr>
        <w:spacing w:after="0" w:line="312" w:lineRule="atLeast"/>
        <w:rPr>
          <w:rFonts w:ascii="Open Sans" w:eastAsia="Times New Roman" w:hAnsi="Open Sans" w:cs="Arial"/>
          <w:color w:val="848282"/>
          <w:sz w:val="21"/>
          <w:szCs w:val="21"/>
          <w:lang w:val="en" w:eastAsia="ru-RU"/>
        </w:rPr>
      </w:pPr>
    </w:p>
    <w:p w:rsidR="00F05FDB" w:rsidRPr="00F05FDB" w:rsidRDefault="00F05FDB" w:rsidP="00F05FDB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Open Sans" w:eastAsia="Times New Roman" w:hAnsi="Open Sans" w:cs="Arial"/>
          <w:color w:val="848282"/>
          <w:sz w:val="21"/>
          <w:szCs w:val="21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Первое сентября.</w:t>
      </w: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Российское издательство учебной литературы и газет, посвященных образованию. Предоставляет информацию о способах подписки, имеет свой Интернет-магазин.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http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://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www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.1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september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ru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/</w:t>
      </w:r>
    </w:p>
    <w:p w:rsidR="00F05FDB" w:rsidRPr="00F05FDB" w:rsidRDefault="00F05FDB" w:rsidP="00F05FDB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Open Sans" w:eastAsia="Times New Roman" w:hAnsi="Open Sans" w:cs="Arial"/>
          <w:color w:val="848282"/>
          <w:sz w:val="21"/>
          <w:szCs w:val="21"/>
          <w:lang w:eastAsia="ru-RU"/>
        </w:rPr>
      </w:pPr>
    </w:p>
    <w:p w:rsidR="00F05FDB" w:rsidRPr="00F05FDB" w:rsidRDefault="00F05FDB" w:rsidP="00F05FDB">
      <w:pPr>
        <w:numPr>
          <w:ilvl w:val="0"/>
          <w:numId w:val="2"/>
        </w:numPr>
        <w:spacing w:before="100" w:beforeAutospacing="1" w:after="240" w:line="312" w:lineRule="atLeast"/>
        <w:rPr>
          <w:rFonts w:ascii="Open Sans" w:eastAsia="Times New Roman" w:hAnsi="Open Sans" w:cs="Arial"/>
          <w:color w:val="848282"/>
          <w:sz w:val="21"/>
          <w:szCs w:val="21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Первое сентября</w:t>
      </w: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– газета.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Веб-сайт печатной и электронной версий газеты о школах и учителях России. Имеются архив и собственная поисковая система.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http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://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ps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.1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september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ru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/</w:t>
      </w:r>
    </w:p>
    <w:p w:rsidR="00F05FDB" w:rsidRPr="00F05FDB" w:rsidRDefault="00F05FDB" w:rsidP="00F05FDB">
      <w:pPr>
        <w:numPr>
          <w:ilvl w:val="0"/>
          <w:numId w:val="2"/>
        </w:numPr>
        <w:spacing w:before="100" w:beforeAutospacing="1" w:after="240" w:line="312" w:lineRule="atLeast"/>
        <w:rPr>
          <w:rFonts w:ascii="Open Sans" w:eastAsia="Times New Roman" w:hAnsi="Open Sans" w:cs="Arial"/>
          <w:color w:val="848282"/>
          <w:sz w:val="21"/>
          <w:szCs w:val="21"/>
          <w:lang w:val="en"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«Преподавание истории в школе»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 xml:space="preserve">- современный журнал для учителей истории и обществознания с богатыми традициями, издающийся с 1916 года. На страницах журнала вы познакомитесь с последними реформами в образовательной сфере, свежими методическими разработками, результатами новых научных исследований. Найдете ответы на волнующие вопросы: как готовить к ЕГЭ? Как эффективнее использовать на уроке компьютерные технологии? Какой учебник лучше? Как улучшить результативность работы при постоянной нехватке времени? 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И многие другие... Электронное приложение</w:t>
      </w:r>
    </w:p>
    <w:p w:rsidR="00F05FDB" w:rsidRPr="00F05FDB" w:rsidRDefault="00F05FDB" w:rsidP="00F05FDB">
      <w:pPr>
        <w:numPr>
          <w:ilvl w:val="0"/>
          <w:numId w:val="2"/>
        </w:numPr>
        <w:spacing w:before="100" w:beforeAutospacing="1" w:after="240" w:line="312" w:lineRule="atLeast"/>
        <w:rPr>
          <w:rFonts w:ascii="Open Sans" w:eastAsia="Times New Roman" w:hAnsi="Open Sans" w:cs="Arial"/>
          <w:color w:val="848282"/>
          <w:sz w:val="21"/>
          <w:szCs w:val="21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«Порт-Фолио»</w:t>
      </w: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(Литературный альманах)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 xml:space="preserve"> - это Интернет-альманах, бумажной версии он не имеет. Один выпуск Альманаха - это 12 произведений. Выпуски выходят приблизительно 1 раз в месяц и затем помещаются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в архив.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http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://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www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port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-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folio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org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/</w:t>
      </w:r>
    </w:p>
    <w:p w:rsidR="00F05FDB" w:rsidRPr="00F05FDB" w:rsidRDefault="00F05FDB" w:rsidP="00F05FDB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Open Sans" w:eastAsia="Times New Roman" w:hAnsi="Open Sans" w:cs="Arial"/>
          <w:color w:val="848282"/>
          <w:sz w:val="21"/>
          <w:szCs w:val="21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«Солнышко»</w:t>
      </w: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- детский журнал, выходит с марта 1999 года один раз в месяц только в интернете.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http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://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www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solnet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ee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sol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/</w:t>
      </w:r>
    </w:p>
    <w:p w:rsidR="00F05FDB" w:rsidRPr="00F05FDB" w:rsidRDefault="00F05FDB" w:rsidP="00F05FDB">
      <w:pPr>
        <w:spacing w:before="100" w:beforeAutospacing="1" w:after="100" w:afterAutospacing="1" w:line="312" w:lineRule="atLeast"/>
        <w:ind w:left="360"/>
        <w:rPr>
          <w:rFonts w:ascii="Open Sans" w:eastAsia="Times New Roman" w:hAnsi="Open Sans" w:cs="Arial"/>
          <w:color w:val="848282"/>
          <w:sz w:val="21"/>
          <w:szCs w:val="21"/>
          <w:lang w:eastAsia="ru-RU"/>
        </w:rPr>
      </w:pPr>
      <w:bookmarkStart w:id="0" w:name="_GoBack"/>
      <w:bookmarkEnd w:id="0"/>
    </w:p>
    <w:p w:rsidR="00F05FDB" w:rsidRPr="00F05FDB" w:rsidRDefault="00F05FDB" w:rsidP="00F05FDB">
      <w:pPr>
        <w:numPr>
          <w:ilvl w:val="0"/>
          <w:numId w:val="2"/>
        </w:numPr>
        <w:spacing w:before="100" w:beforeAutospacing="1" w:after="240" w:line="312" w:lineRule="atLeast"/>
        <w:rPr>
          <w:rFonts w:ascii="Open Sans" w:eastAsia="Times New Roman" w:hAnsi="Open Sans" w:cs="Arial"/>
          <w:color w:val="848282"/>
          <w:sz w:val="21"/>
          <w:szCs w:val="21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lastRenderedPageBreak/>
        <w:t>«Эрудиты планеты».</w:t>
      </w: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Электронная версия газеты. Официальное издание Оргкомитета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Международной олимпиады студентов и школьников «Эрудиты планеты».Распространяться по бесплатной подписке среди органов управления структур образования и образовательных учреждений в России и в более чем 26-ти странах мира (где есть русскоязычные образовательные учреждения).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www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erudites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ru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news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-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paper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lp</w:t>
      </w:r>
    </w:p>
    <w:p w:rsidR="00F05FDB" w:rsidRPr="00F05FDB" w:rsidRDefault="00F05FDB" w:rsidP="00F05FDB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Open Sans" w:eastAsia="Times New Roman" w:hAnsi="Open Sans" w:cs="Arial"/>
          <w:color w:val="848282"/>
          <w:sz w:val="21"/>
          <w:szCs w:val="21"/>
          <w:lang w:val="en"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Юный натуралист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 xml:space="preserve">Иллюстрированный журнал для школьников о природе. 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Издается с 1928 года. http://www.unnaturalist.ru/ </w:t>
      </w:r>
    </w:p>
    <w:p w:rsidR="00F05FDB" w:rsidRPr="00F05FDB" w:rsidRDefault="00F05FDB" w:rsidP="00F05FDB">
      <w:pPr>
        <w:spacing w:after="0" w:line="312" w:lineRule="atLeast"/>
        <w:rPr>
          <w:rFonts w:ascii="Open Sans" w:eastAsia="Times New Roman" w:hAnsi="Open Sans" w:cs="Arial"/>
          <w:color w:val="848282"/>
          <w:sz w:val="21"/>
          <w:szCs w:val="21"/>
          <w:lang w:val="en" w:eastAsia="ru-RU"/>
        </w:rPr>
      </w:pPr>
    </w:p>
    <w:p w:rsidR="00F05FDB" w:rsidRPr="00F05FDB" w:rsidRDefault="00F05FDB" w:rsidP="00F05FDB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Open Sans" w:eastAsia="Times New Roman" w:hAnsi="Open Sans" w:cs="Arial"/>
          <w:color w:val="848282"/>
          <w:sz w:val="21"/>
          <w:szCs w:val="21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Юный техник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Научно-популярный журнал для юношества. Издается с 1956 года.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 http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://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www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utechnik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val="en" w:eastAsia="ru-RU"/>
        </w:rPr>
        <w:t>org</w:t>
      </w:r>
      <w:r w:rsidRPr="00F05FDB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ru-RU"/>
        </w:rPr>
        <w:t>/</w:t>
      </w:r>
    </w:p>
    <w:p w:rsidR="00F05FDB" w:rsidRPr="00F05FDB" w:rsidRDefault="00F05FDB" w:rsidP="00F05FDB">
      <w:pPr>
        <w:spacing w:after="0" w:line="312" w:lineRule="atLeast"/>
        <w:rPr>
          <w:rFonts w:ascii="Open Sans" w:eastAsia="Times New Roman" w:hAnsi="Open Sans" w:cs="Arial"/>
          <w:color w:val="848282"/>
          <w:sz w:val="21"/>
          <w:szCs w:val="21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45"/>
          <w:szCs w:val="45"/>
          <w:lang w:val="en" w:eastAsia="ru-RU"/>
        </w:rPr>
        <w:t>                             </w:t>
      </w:r>
      <w:r w:rsidRPr="00F05FDB">
        <w:rPr>
          <w:rFonts w:ascii="Open Sans" w:eastAsia="Times New Roman" w:hAnsi="Open Sans" w:cs="Arial"/>
          <w:b/>
          <w:bCs/>
          <w:color w:val="FB0303"/>
          <w:sz w:val="45"/>
          <w:szCs w:val="45"/>
          <w:lang w:eastAsia="ru-RU"/>
        </w:rPr>
        <w:t xml:space="preserve"> </w:t>
      </w:r>
    </w:p>
    <w:p w:rsidR="00F05FDB" w:rsidRPr="00F05FDB" w:rsidRDefault="00F05FDB" w:rsidP="00F05FDB">
      <w:pPr>
        <w:spacing w:after="0" w:line="312" w:lineRule="atLeast"/>
        <w:rPr>
          <w:rFonts w:ascii="Open Sans" w:eastAsia="Times New Roman" w:hAnsi="Open Sans" w:cs="Arial"/>
          <w:color w:val="848282"/>
          <w:sz w:val="21"/>
          <w:szCs w:val="21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45"/>
          <w:szCs w:val="45"/>
          <w:lang w:val="en" w:eastAsia="ru-RU"/>
        </w:rPr>
        <w:t>                       </w:t>
      </w:r>
      <w:r w:rsidRPr="00F05FDB">
        <w:rPr>
          <w:rFonts w:ascii="Open Sans" w:eastAsia="Times New Roman" w:hAnsi="Open Sans" w:cs="Arial"/>
          <w:b/>
          <w:bCs/>
          <w:color w:val="FB0303"/>
          <w:sz w:val="45"/>
          <w:szCs w:val="45"/>
          <w:lang w:eastAsia="ru-RU"/>
        </w:rPr>
        <w:t xml:space="preserve"> </w:t>
      </w:r>
    </w:p>
    <w:p w:rsidR="00F05FDB" w:rsidRPr="00F05FDB" w:rsidRDefault="00F05FDB" w:rsidP="00F05FDB">
      <w:pPr>
        <w:spacing w:after="0" w:line="312" w:lineRule="atLeast"/>
        <w:rPr>
          <w:rFonts w:ascii="Open Sans" w:eastAsia="Times New Roman" w:hAnsi="Open Sans" w:cs="Arial"/>
          <w:color w:val="848282"/>
          <w:sz w:val="21"/>
          <w:szCs w:val="21"/>
          <w:lang w:val="en"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45"/>
          <w:szCs w:val="45"/>
          <w:lang w:val="en" w:eastAsia="ru-RU"/>
        </w:rPr>
        <w:t>                       </w:t>
      </w:r>
      <w:r w:rsidRPr="00F05FDB">
        <w:rPr>
          <w:rFonts w:ascii="Open Sans" w:eastAsia="Times New Roman" w:hAnsi="Open Sans" w:cs="Arial"/>
          <w:b/>
          <w:bCs/>
          <w:color w:val="FB0303"/>
          <w:sz w:val="45"/>
          <w:szCs w:val="45"/>
          <w:lang w:eastAsia="ru-RU"/>
        </w:rPr>
        <w:t xml:space="preserve"> </w:t>
      </w:r>
      <w:r w:rsidRPr="00F05FDB">
        <w:rPr>
          <w:rFonts w:ascii="Open Sans" w:eastAsia="Times New Roman" w:hAnsi="Open Sans" w:cs="Arial"/>
          <w:b/>
          <w:bCs/>
          <w:color w:val="FB0303"/>
          <w:sz w:val="45"/>
          <w:szCs w:val="45"/>
          <w:lang w:val="en" w:eastAsia="ru-RU"/>
        </w:rPr>
        <w:t>Интернет-сайты писателей:</w:t>
      </w:r>
    </w:p>
    <w:p w:rsidR="00F05FDB" w:rsidRPr="00F05FDB" w:rsidRDefault="00F05FDB" w:rsidP="00F05FDB">
      <w:pPr>
        <w:spacing w:after="0" w:line="312" w:lineRule="atLeast"/>
        <w:rPr>
          <w:rFonts w:ascii="Open Sans" w:eastAsia="Times New Roman" w:hAnsi="Open Sans" w:cs="Arial"/>
          <w:color w:val="848282"/>
          <w:sz w:val="21"/>
          <w:szCs w:val="21"/>
          <w:lang w:val="en" w:eastAsia="ru-RU"/>
        </w:rPr>
      </w:pPr>
    </w:p>
    <w:p w:rsidR="00F05FDB" w:rsidRPr="00F05FDB" w:rsidRDefault="00F05FDB" w:rsidP="00F05FDB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Open Sans" w:eastAsia="Times New Roman" w:hAnsi="Open Sans" w:cs="Arial"/>
          <w:color w:val="848282"/>
          <w:sz w:val="24"/>
          <w:szCs w:val="24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Андрей Слоников</w:t>
      </w:r>
      <w:r w:rsidRPr="00F05FDB">
        <w:rPr>
          <w:rFonts w:ascii="Open Sans" w:eastAsia="Times New Roman" w:hAnsi="Open Sans" w:cs="Arial"/>
          <w:b/>
          <w:bCs/>
          <w:color w:val="848282"/>
          <w:sz w:val="24"/>
          <w:szCs w:val="24"/>
          <w:lang w:eastAsia="ru-RU"/>
        </w:rPr>
        <w:t xml:space="preserve">, 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детский поэт.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 www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slonikov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ru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/?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id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=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home</w:t>
      </w:r>
    </w:p>
    <w:p w:rsidR="00F05FDB" w:rsidRPr="00F05FDB" w:rsidRDefault="00F05FDB" w:rsidP="00F05FDB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Open Sans" w:eastAsia="Times New Roman" w:hAnsi="Open Sans" w:cs="Arial"/>
          <w:color w:val="848282"/>
          <w:sz w:val="24"/>
          <w:szCs w:val="24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Валентин Постников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, детский писатель.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 www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postnikov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ru </w:t>
      </w:r>
    </w:p>
    <w:p w:rsidR="00F05FDB" w:rsidRPr="00F05FDB" w:rsidRDefault="00F05FDB" w:rsidP="00F05FDB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Open Sans" w:eastAsia="Times New Roman" w:hAnsi="Open Sans" w:cs="Arial"/>
          <w:color w:val="848282"/>
          <w:sz w:val="24"/>
          <w:szCs w:val="24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Владимир Борисов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,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детский поэт, писатель, сценарист.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 http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://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www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radost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-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detstva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okis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ru</w:t>
      </w:r>
    </w:p>
    <w:p w:rsidR="00F05FDB" w:rsidRPr="00F05FDB" w:rsidRDefault="00F05FDB" w:rsidP="00F05FDB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Open Sans" w:eastAsia="Times New Roman" w:hAnsi="Open Sans" w:cs="Arial"/>
          <w:color w:val="848282"/>
          <w:sz w:val="24"/>
          <w:szCs w:val="24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 xml:space="preserve">Детские писатели 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Восточной Сибири.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 www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detstvo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irkutsk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ru</w:t>
      </w:r>
    </w:p>
    <w:p w:rsidR="00F05FDB" w:rsidRPr="00F05FDB" w:rsidRDefault="00F05FDB" w:rsidP="00F05FDB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Open Sans" w:eastAsia="Times New Roman" w:hAnsi="Open Sans" w:cs="Arial"/>
          <w:color w:val="848282"/>
          <w:sz w:val="24"/>
          <w:szCs w:val="24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Дмитрий Емец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, детский писатель.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 www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emets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olmer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ru</w:t>
      </w:r>
    </w:p>
    <w:p w:rsidR="00F05FDB" w:rsidRPr="00F05FDB" w:rsidRDefault="00F05FDB" w:rsidP="00F05FDB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Open Sans" w:eastAsia="Times New Roman" w:hAnsi="Open Sans" w:cs="Arial"/>
          <w:color w:val="848282"/>
          <w:sz w:val="24"/>
          <w:szCs w:val="24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 xml:space="preserve">Научная фантастика 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Василия Головачева.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 www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golovachev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ru</w:t>
      </w:r>
    </w:p>
    <w:p w:rsidR="00F05FDB" w:rsidRPr="00F05FDB" w:rsidRDefault="00F05FDB" w:rsidP="00F05FDB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Open Sans" w:eastAsia="Times New Roman" w:hAnsi="Open Sans" w:cs="Arial"/>
          <w:color w:val="848282"/>
          <w:sz w:val="24"/>
          <w:szCs w:val="24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 xml:space="preserve">Объединенный официальный сайт 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членов Союзов писателей Москвы и Московской области.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 http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://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mp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urbannet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ru</w:t>
      </w:r>
    </w:p>
    <w:p w:rsidR="00F05FDB" w:rsidRPr="00F05FDB" w:rsidRDefault="00F05FDB" w:rsidP="00F05FDB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Open Sans" w:eastAsia="Times New Roman" w:hAnsi="Open Sans" w:cs="Arial"/>
          <w:color w:val="848282"/>
          <w:sz w:val="24"/>
          <w:szCs w:val="24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 xml:space="preserve">Радий Петрович Погодин 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-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 xml:space="preserve">русский детский писатель середины 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XX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 xml:space="preserve"> века. Солдат Великой отечественной войны. В его жизни прочитывается эпоха, в творчестве - смыслы и символы времени, открывается будущее...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http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://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pogodin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lodb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ru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/</w:t>
      </w:r>
    </w:p>
    <w:p w:rsidR="00F05FDB" w:rsidRPr="00F05FDB" w:rsidRDefault="00F05FDB" w:rsidP="00F05FDB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Open Sans" w:eastAsia="Times New Roman" w:hAnsi="Open Sans" w:cs="Arial"/>
          <w:color w:val="848282"/>
          <w:sz w:val="24"/>
          <w:szCs w:val="24"/>
          <w:lang w:val="en"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Тамара</w:t>
      </w: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Крюкова</w:t>
      </w: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val="en" w:eastAsia="ru-RU"/>
        </w:rPr>
        <w:t> 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-Фантазия- (официальный сайт писательницы).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  www.fant-asia.ru  </w:t>
      </w:r>
    </w:p>
    <w:p w:rsidR="00F05FDB" w:rsidRPr="00F05FDB" w:rsidRDefault="00F05FDB" w:rsidP="00F05FDB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Open Sans" w:eastAsia="Times New Roman" w:hAnsi="Open Sans" w:cs="Arial"/>
          <w:color w:val="848282"/>
          <w:sz w:val="24"/>
          <w:szCs w:val="24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>Эдуард Успенский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 http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://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www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uspens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info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/</w:t>
      </w:r>
    </w:p>
    <w:p w:rsidR="00F05FDB" w:rsidRPr="00F05FDB" w:rsidRDefault="00F05FDB" w:rsidP="00F05FDB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Open Sans" w:eastAsia="Times New Roman" w:hAnsi="Open Sans" w:cs="Arial"/>
          <w:color w:val="848282"/>
          <w:sz w:val="24"/>
          <w:szCs w:val="24"/>
          <w:lang w:eastAsia="ru-RU"/>
        </w:rPr>
      </w:pPr>
      <w:r w:rsidRPr="00F05FDB">
        <w:rPr>
          <w:rFonts w:ascii="Open Sans" w:eastAsia="Times New Roman" w:hAnsi="Open Sans" w:cs="Arial"/>
          <w:b/>
          <w:bCs/>
          <w:color w:val="FB0303"/>
          <w:sz w:val="24"/>
          <w:szCs w:val="24"/>
          <w:lang w:eastAsia="ru-RU"/>
        </w:rPr>
        <w:t xml:space="preserve">Официальные сайты 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писателей (версия ЦБС г. Пскова)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 http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://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www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bibliopskov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ru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/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avtor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.</w:t>
      </w:r>
      <w:r w:rsidRPr="00F05FDB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en" w:eastAsia="ru-RU"/>
        </w:rPr>
        <w:t>htm</w:t>
      </w:r>
    </w:p>
    <w:p w:rsidR="00F05FDB" w:rsidRPr="00F05FDB" w:rsidRDefault="00F05FDB" w:rsidP="00F05FDB">
      <w:pPr>
        <w:spacing w:after="15" w:line="312" w:lineRule="atLeast"/>
        <w:rPr>
          <w:rFonts w:ascii="Open Sans" w:eastAsia="Times New Roman" w:hAnsi="Open Sans" w:cs="Arial"/>
          <w:color w:val="848282"/>
          <w:sz w:val="21"/>
          <w:szCs w:val="21"/>
          <w:lang w:eastAsia="ru-RU"/>
        </w:rPr>
      </w:pPr>
    </w:p>
    <w:p w:rsidR="003E00CA" w:rsidRDefault="003E00CA"/>
    <w:sectPr w:rsidR="003E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67E7"/>
    <w:multiLevelType w:val="multilevel"/>
    <w:tmpl w:val="A288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9693E"/>
    <w:multiLevelType w:val="multilevel"/>
    <w:tmpl w:val="5BDE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12AB2"/>
    <w:multiLevelType w:val="multilevel"/>
    <w:tmpl w:val="5046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37327C"/>
    <w:multiLevelType w:val="multilevel"/>
    <w:tmpl w:val="1DBE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B7"/>
    <w:rsid w:val="003E00CA"/>
    <w:rsid w:val="00E976B7"/>
    <w:rsid w:val="00F0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62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2014-11-30T13:00:00Z</dcterms:created>
  <dcterms:modified xsi:type="dcterms:W3CDTF">2014-11-30T13:01:00Z</dcterms:modified>
</cp:coreProperties>
</file>